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AC" w:rsidRPr="007A6308" w:rsidRDefault="008530AC" w:rsidP="008530A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A6308">
        <w:rPr>
          <w:rFonts w:ascii="Times New Roman" w:hAnsi="Times New Roman" w:cs="Times New Roman"/>
          <w:sz w:val="22"/>
          <w:szCs w:val="22"/>
        </w:rPr>
        <w:t>АНКЕТА КЛИЕНТА - КРЕДИТНОЙ ОРГАНИЗАЦИИ</w:t>
      </w:r>
    </w:p>
    <w:p w:rsidR="008530AC" w:rsidRPr="007A6308" w:rsidRDefault="008530AC" w:rsidP="008530A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530AC" w:rsidRPr="007A6308" w:rsidRDefault="008530AC" w:rsidP="008530A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9900" w:type="dxa"/>
        <w:tblInd w:w="-6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040"/>
        <w:gridCol w:w="4320"/>
      </w:tblGrid>
      <w:tr w:rsidR="00232AA7" w:rsidRPr="007A6308" w:rsidTr="00846066">
        <w:trPr>
          <w:trHeight w:val="1122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32AA7" w:rsidRPr="007A6308" w:rsidRDefault="00232AA7" w:rsidP="009470E1">
            <w:r w:rsidRPr="007A6308">
              <w:rPr>
                <w:sz w:val="22"/>
                <w:szCs w:val="22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32AA7" w:rsidRPr="007A6308" w:rsidRDefault="00232AA7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D58C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Наименование, фирменное наименование на русском языке (полное и (или) сокращенное) и на иностранных языках (полное и (или) сокращенное) (при наличии)</w:t>
            </w:r>
            <w:proofErr w:type="gram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2AA7" w:rsidRPr="007A6308" w:rsidRDefault="00232AA7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2AA7" w:rsidRPr="007A6308" w:rsidRDefault="00232AA7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0AC" w:rsidRPr="007A6308" w:rsidTr="009470E1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Организационно-правовая форма</w:t>
            </w:r>
            <w:r w:rsidRPr="007A6308">
              <w:rPr>
                <w:rStyle w:val="a3"/>
              </w:rPr>
              <w:footnoteReference w:id="1"/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0AC" w:rsidRPr="007A6308" w:rsidTr="009470E1">
        <w:trPr>
          <w:trHeight w:val="2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30AC" w:rsidRPr="007A6308" w:rsidRDefault="008530AC" w:rsidP="00994F4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 xml:space="preserve">Идентификационный номер налогоплательщика – для резидента, ИНН или код иностранной организации – для нерезидента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0AC" w:rsidRPr="007A6308" w:rsidTr="009470E1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Сведения о государственной регистрации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0AC" w:rsidRPr="007A6308" w:rsidTr="009470E1">
        <w:trPr>
          <w:trHeight w:val="3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30AC" w:rsidRPr="007A6308" w:rsidRDefault="00232AA7" w:rsidP="00232AA7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8530AC" w:rsidRPr="007A6308">
              <w:rPr>
                <w:rFonts w:ascii="Times New Roman" w:hAnsi="Times New Roman" w:cs="Times New Roman"/>
                <w:sz w:val="22"/>
                <w:szCs w:val="22"/>
              </w:rPr>
              <w:t>ата регистрации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0AC" w:rsidRPr="007A6308" w:rsidTr="009470E1">
        <w:trPr>
          <w:trHeight w:val="12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30AC" w:rsidRPr="007A6308" w:rsidRDefault="00232AA7" w:rsidP="00232AA7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64049">
              <w:rPr>
                <w:rFonts w:ascii="Times New Roman" w:hAnsi="Times New Roman" w:cs="Times New Roman"/>
                <w:sz w:val="22"/>
                <w:szCs w:val="22"/>
              </w:rPr>
              <w:t>сновной г</w:t>
            </w:r>
            <w:r w:rsidR="008530AC" w:rsidRPr="007A6308">
              <w:rPr>
                <w:rFonts w:ascii="Times New Roman" w:hAnsi="Times New Roman" w:cs="Times New Roman"/>
                <w:sz w:val="22"/>
                <w:szCs w:val="22"/>
              </w:rPr>
              <w:t>осударственный регистрационный номер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0AC" w:rsidRPr="007A6308" w:rsidTr="009470E1">
        <w:trPr>
          <w:trHeight w:val="16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30AC" w:rsidRPr="007A6308" w:rsidRDefault="00232AA7" w:rsidP="00A30B64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8530AC" w:rsidRPr="007A6308">
              <w:rPr>
                <w:rFonts w:ascii="Times New Roman" w:hAnsi="Times New Roman" w:cs="Times New Roman"/>
                <w:sz w:val="22"/>
                <w:szCs w:val="22"/>
              </w:rPr>
              <w:t xml:space="preserve">есто </w:t>
            </w:r>
            <w:r w:rsidR="00A30B64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государственной </w:t>
            </w:r>
            <w:r w:rsidR="008530AC" w:rsidRPr="007A6308">
              <w:rPr>
                <w:rFonts w:ascii="Times New Roman" w:hAnsi="Times New Roman" w:cs="Times New Roman"/>
                <w:sz w:val="22"/>
                <w:szCs w:val="22"/>
              </w:rPr>
              <w:t>регистрации</w:t>
            </w:r>
            <w:r w:rsidR="005F6A73">
              <w:rPr>
                <w:rFonts w:ascii="Times New Roman" w:hAnsi="Times New Roman" w:cs="Times New Roman"/>
                <w:sz w:val="22"/>
                <w:szCs w:val="22"/>
              </w:rPr>
              <w:t xml:space="preserve"> (местонахождение)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0AC" w:rsidRPr="007A6308" w:rsidTr="00994F4B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4F4B" w:rsidRPr="007A6308" w:rsidRDefault="008530AC" w:rsidP="009779C0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 xml:space="preserve">Адрес </w:t>
            </w:r>
            <w:r w:rsidR="009779C0">
              <w:rPr>
                <w:rFonts w:ascii="Times New Roman" w:hAnsi="Times New Roman" w:cs="Times New Roman"/>
                <w:sz w:val="22"/>
                <w:szCs w:val="22"/>
              </w:rPr>
              <w:t>юридического лица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4F4B" w:rsidRPr="007A6308" w:rsidTr="00994F4B">
        <w:trPr>
          <w:trHeight w:val="243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4F4B" w:rsidRPr="007A6308" w:rsidRDefault="00324C09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4F4B" w:rsidRPr="007A6308" w:rsidRDefault="005F6A73" w:rsidP="009779C0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Код в соответствии с </w:t>
            </w:r>
            <w:r w:rsidR="0072426A">
              <w:rPr>
                <w:rFonts w:ascii="Times New Roman" w:hAnsi="Times New Roman" w:cs="Times New Roman"/>
                <w:sz w:val="22"/>
                <w:szCs w:val="22"/>
              </w:rPr>
              <w:t>ОКАТО (при наличии)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4F4B" w:rsidRPr="007A6308" w:rsidRDefault="00994F4B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4F4B" w:rsidRPr="007A6308" w:rsidTr="009470E1">
        <w:trPr>
          <w:trHeight w:val="25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4F4B" w:rsidRPr="007A6308" w:rsidRDefault="00324C09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4F4B" w:rsidRDefault="005F6A73" w:rsidP="009779C0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Код в соответствии с </w:t>
            </w:r>
            <w:r w:rsidR="0072426A">
              <w:rPr>
                <w:rFonts w:ascii="Times New Roman" w:hAnsi="Times New Roman" w:cs="Times New Roman"/>
                <w:sz w:val="22"/>
                <w:szCs w:val="22"/>
              </w:rPr>
              <w:t>ОКПО (при наличии)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4F4B" w:rsidRPr="007A6308" w:rsidRDefault="00994F4B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0AC" w:rsidRPr="007A6308" w:rsidTr="009470E1">
        <w:trPr>
          <w:trHeight w:val="41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530AC" w:rsidRPr="007A6308" w:rsidRDefault="00324C09" w:rsidP="00324C09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8530AC" w:rsidRPr="007A63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лицензии на право </w:t>
            </w:r>
          </w:p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осуществления деятельности, </w:t>
            </w:r>
          </w:p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подлежащей</w:t>
            </w:r>
            <w:proofErr w:type="gramEnd"/>
            <w:r w:rsidRPr="007A6308">
              <w:rPr>
                <w:rFonts w:ascii="Times New Roman" w:hAnsi="Times New Roman" w:cs="Times New Roman"/>
                <w:sz w:val="22"/>
                <w:szCs w:val="22"/>
              </w:rPr>
              <w:t xml:space="preserve"> лицензированию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0AC" w:rsidRPr="007A6308" w:rsidTr="009470E1">
        <w:trPr>
          <w:trHeight w:val="404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30AC" w:rsidRPr="007A6308" w:rsidRDefault="005F6A73" w:rsidP="005F6A73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8530AC" w:rsidRPr="007A6308">
              <w:rPr>
                <w:rFonts w:ascii="Times New Roman" w:hAnsi="Times New Roman" w:cs="Times New Roman"/>
                <w:sz w:val="22"/>
                <w:szCs w:val="22"/>
              </w:rPr>
              <w:t>ид лицензии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0AC" w:rsidRPr="007A6308" w:rsidTr="009470E1">
        <w:trPr>
          <w:trHeight w:val="165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30AC" w:rsidRPr="007A6308" w:rsidRDefault="005F6A73" w:rsidP="005F6A73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8530AC" w:rsidRPr="007A6308">
              <w:rPr>
                <w:rFonts w:ascii="Times New Roman" w:hAnsi="Times New Roman" w:cs="Times New Roman"/>
                <w:sz w:val="22"/>
                <w:szCs w:val="22"/>
              </w:rPr>
              <w:t>омер лицензии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0AC" w:rsidRPr="007A6308" w:rsidTr="009470E1">
        <w:trPr>
          <w:trHeight w:val="319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30AC" w:rsidRPr="007A6308" w:rsidRDefault="005F6A73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8530AC" w:rsidRPr="007A6308">
              <w:rPr>
                <w:rFonts w:ascii="Times New Roman" w:hAnsi="Times New Roman" w:cs="Times New Roman"/>
                <w:sz w:val="22"/>
                <w:szCs w:val="22"/>
              </w:rPr>
              <w:t>ата выдачи лицензии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0AC" w:rsidRPr="007A6308" w:rsidTr="009470E1">
        <w:trPr>
          <w:trHeight w:val="422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30AC" w:rsidRPr="007A6308" w:rsidRDefault="003677D5" w:rsidP="003677D5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выдана</w:t>
            </w:r>
            <w:proofErr w:type="gramEnd"/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0AC" w:rsidRPr="007A6308" w:rsidTr="009470E1">
        <w:trPr>
          <w:trHeight w:val="415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30AC" w:rsidRPr="007A6308" w:rsidRDefault="005F6A73" w:rsidP="005F6A73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8530AC" w:rsidRPr="007A6308">
              <w:rPr>
                <w:rFonts w:ascii="Times New Roman" w:hAnsi="Times New Roman" w:cs="Times New Roman"/>
                <w:sz w:val="22"/>
                <w:szCs w:val="22"/>
              </w:rPr>
              <w:t>рок действия лицензии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0AC" w:rsidRPr="007A6308" w:rsidTr="009470E1">
        <w:trPr>
          <w:trHeight w:val="421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30AC" w:rsidRPr="007A6308" w:rsidRDefault="005F6A73" w:rsidP="005F6A73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8530AC" w:rsidRPr="007A6308">
              <w:rPr>
                <w:rFonts w:ascii="Times New Roman" w:hAnsi="Times New Roman" w:cs="Times New Roman"/>
                <w:sz w:val="22"/>
                <w:szCs w:val="22"/>
              </w:rPr>
              <w:t>еречень видов лицензируемой деятельности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0AC" w:rsidRPr="007A6308" w:rsidTr="009470E1">
        <w:trPr>
          <w:trHeight w:val="412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0AC" w:rsidRPr="007A6308" w:rsidRDefault="00324C09" w:rsidP="00324C09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8530AC" w:rsidRPr="007A63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Банковский идентификационный код (для кредитных организаций-резидентов)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0AC" w:rsidRPr="007A6308" w:rsidTr="00C73992">
        <w:trPr>
          <w:trHeight w:val="321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530AC" w:rsidRPr="007A6308" w:rsidRDefault="00324C09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8530AC" w:rsidRPr="007A63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30AC" w:rsidRPr="007A6308" w:rsidRDefault="008530AC" w:rsidP="009470E1">
            <w:pPr>
              <w:pStyle w:val="ConsNonformat"/>
              <w:ind w:left="29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530AC" w:rsidRPr="007A6308" w:rsidRDefault="00C73992" w:rsidP="003677D5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E6F60">
              <w:rPr>
                <w:rFonts w:ascii="Times New Roman" w:hAnsi="Times New Roman" w:cs="Times New Roman"/>
                <w:sz w:val="22"/>
                <w:szCs w:val="22"/>
              </w:rPr>
              <w:t>Сведения об органах юридического лица (структура и персональный состав органов управления юридического лица,</w:t>
            </w:r>
            <w:r>
              <w:t xml:space="preserve"> </w:t>
            </w:r>
            <w:r w:rsidRPr="006A0E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за исключением сведений о персональном составе акционеров (участников) юридического лица, владеющих менее чем 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1% </w:t>
            </w:r>
            <w:r w:rsidRPr="006A0E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акции (долей) юридического лица)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Органы управления клиента:</w:t>
            </w:r>
          </w:p>
        </w:tc>
      </w:tr>
      <w:tr w:rsidR="008530AC" w:rsidRPr="007A6308" w:rsidTr="009470E1">
        <w:trPr>
          <w:trHeight w:val="100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Единоличный исполнительный орган клиента:</w:t>
            </w:r>
          </w:p>
        </w:tc>
      </w:tr>
      <w:tr w:rsidR="008530AC" w:rsidRPr="007A6308" w:rsidTr="009470E1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AC" w:rsidRPr="007A6308" w:rsidRDefault="00324C09" w:rsidP="00324C09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Сведения о величине зарегистрированного и оплаченного уставного капитала или величине уставного фонда, имущества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992" w:rsidRPr="007A6308" w:rsidTr="00B67A4C"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73992" w:rsidRPr="007A6308" w:rsidRDefault="00C73992" w:rsidP="00BE37ED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E37E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73992" w:rsidRPr="003E6F60" w:rsidRDefault="00C73992" w:rsidP="00C73992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E6F60">
              <w:rPr>
                <w:rFonts w:ascii="Times New Roman" w:hAnsi="Times New Roman" w:cs="Times New Roman"/>
                <w:sz w:val="22"/>
                <w:szCs w:val="22"/>
              </w:rPr>
              <w:t>Номер телефон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а, </w:t>
            </w:r>
            <w:r w:rsidRPr="003E6F60">
              <w:rPr>
                <w:rFonts w:ascii="Times New Roman" w:hAnsi="Times New Roman" w:cs="Times New Roman"/>
                <w:sz w:val="22"/>
                <w:szCs w:val="22"/>
              </w:rPr>
              <w:t>факс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E6F6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C73992" w:rsidRPr="007A6308" w:rsidRDefault="00C73992" w:rsidP="00C73992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E6F60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почтовый адрес (при наличии)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3992" w:rsidRPr="007A6308" w:rsidRDefault="00C73992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992" w:rsidRPr="007A6308" w:rsidTr="001771B1">
        <w:trPr>
          <w:cantSplit/>
          <w:trHeight w:val="200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73992" w:rsidRPr="007A6308" w:rsidRDefault="00C73992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73992" w:rsidRPr="003E6F60" w:rsidRDefault="00C73992" w:rsidP="00C73992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3992" w:rsidRPr="007A6308" w:rsidRDefault="00C73992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992" w:rsidRPr="007A6308" w:rsidTr="008A08B1">
        <w:trPr>
          <w:cantSplit/>
          <w:trHeight w:val="162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73992" w:rsidRPr="007A6308" w:rsidRDefault="00C73992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73992" w:rsidRPr="003E6F60" w:rsidRDefault="00C73992" w:rsidP="00C73992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3992" w:rsidRPr="007A6308" w:rsidRDefault="00C73992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992" w:rsidRPr="007A6308" w:rsidTr="00B67A4C">
        <w:trPr>
          <w:cantSplit/>
          <w:trHeight w:val="188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3992" w:rsidRPr="007A6308" w:rsidRDefault="00C73992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3992" w:rsidRPr="003E6F60" w:rsidRDefault="00C73992" w:rsidP="00C73992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3992" w:rsidRPr="007A6308" w:rsidRDefault="00C73992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0AC" w:rsidRPr="007A6308" w:rsidTr="009470E1">
        <w:trPr>
          <w:cantSplit/>
          <w:trHeight w:val="54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30AC" w:rsidRPr="007A6308" w:rsidRDefault="008530AC" w:rsidP="00BE37ED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E37E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30AC" w:rsidRPr="00C02F27" w:rsidRDefault="00783AD4" w:rsidP="00783AD4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16"/>
                <w:lang w:eastAsia="en-US"/>
              </w:rPr>
              <w:t>Сведения о ц</w:t>
            </w:r>
            <w:r w:rsidRPr="003F5371">
              <w:rPr>
                <w:sz w:val="22"/>
                <w:szCs w:val="16"/>
                <w:lang w:eastAsia="en-US"/>
              </w:rPr>
              <w:t>ел</w:t>
            </w:r>
            <w:r>
              <w:rPr>
                <w:sz w:val="22"/>
                <w:szCs w:val="16"/>
                <w:lang w:eastAsia="en-US"/>
              </w:rPr>
              <w:t>ях</w:t>
            </w:r>
            <w:r w:rsidRPr="003F5371">
              <w:rPr>
                <w:sz w:val="22"/>
                <w:szCs w:val="16"/>
                <w:lang w:eastAsia="en-US"/>
              </w:rPr>
              <w:t xml:space="preserve"> установления и предполагаем</w:t>
            </w:r>
            <w:r>
              <w:rPr>
                <w:sz w:val="22"/>
                <w:szCs w:val="16"/>
                <w:lang w:eastAsia="en-US"/>
              </w:rPr>
              <w:t>ом</w:t>
            </w:r>
            <w:r w:rsidRPr="003F5371">
              <w:rPr>
                <w:sz w:val="22"/>
                <w:szCs w:val="16"/>
                <w:lang w:eastAsia="en-US"/>
              </w:rPr>
              <w:t xml:space="preserve"> характер</w:t>
            </w:r>
            <w:r>
              <w:rPr>
                <w:sz w:val="22"/>
                <w:szCs w:val="16"/>
                <w:lang w:eastAsia="en-US"/>
              </w:rPr>
              <w:t>е</w:t>
            </w:r>
            <w:r w:rsidRPr="003F5371">
              <w:rPr>
                <w:sz w:val="22"/>
                <w:szCs w:val="16"/>
                <w:lang w:eastAsia="en-US"/>
              </w:rPr>
              <w:t xml:space="preserve"> деловых отношений с Банком</w:t>
            </w:r>
            <w:r>
              <w:rPr>
                <w:sz w:val="22"/>
                <w:szCs w:val="16"/>
                <w:lang w:eastAsia="en-US"/>
              </w:rPr>
              <w:t>, о целях финансово-хозяйственной деятельности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0AC" w:rsidRPr="007A6308" w:rsidTr="0080133B">
        <w:trPr>
          <w:cantSplit/>
          <w:trHeight w:val="32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30AC" w:rsidRDefault="008530AC" w:rsidP="00BE37ED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E37E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30AC" w:rsidRPr="00C02F27" w:rsidRDefault="0080133B" w:rsidP="009470E1">
            <w:pPr>
              <w:autoSpaceDE w:val="0"/>
              <w:autoSpaceDN w:val="0"/>
              <w:adjustRightInd w:val="0"/>
              <w:jc w:val="both"/>
            </w:pPr>
            <w:r w:rsidRPr="00C02F27">
              <w:rPr>
                <w:sz w:val="22"/>
                <w:szCs w:val="22"/>
                <w:lang w:eastAsia="en-US"/>
              </w:rPr>
              <w:t>Сведения  о финансовом положении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0AC" w:rsidRPr="007A6308" w:rsidTr="009470E1">
        <w:trPr>
          <w:cantSplit/>
          <w:trHeight w:val="126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30AC" w:rsidRDefault="008530AC" w:rsidP="00BE37ED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E37E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30AC" w:rsidRPr="00C02F27" w:rsidRDefault="0080133B" w:rsidP="009470E1">
            <w:pPr>
              <w:pStyle w:val="ConsNonformat"/>
              <w:rPr>
                <w:sz w:val="22"/>
                <w:szCs w:val="22"/>
                <w:lang w:eastAsia="en-US"/>
              </w:rPr>
            </w:pPr>
            <w:r w:rsidRPr="00FF0E8C">
              <w:rPr>
                <w:rFonts w:ascii="Times New Roman" w:hAnsi="Times New Roman" w:cs="Times New Roman"/>
                <w:sz w:val="22"/>
                <w:szCs w:val="22"/>
              </w:rPr>
              <w:t>Сведения о деловой репутации</w:t>
            </w:r>
            <w:r w:rsidRPr="00FF0E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0AC" w:rsidRPr="007A6308" w:rsidTr="009470E1">
        <w:trPr>
          <w:cantSplit/>
          <w:trHeight w:val="9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30AC" w:rsidRDefault="008530AC" w:rsidP="00BE37ED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BE37E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30AC" w:rsidRPr="00C02F27" w:rsidRDefault="009C1541" w:rsidP="009470E1">
            <w:pPr>
              <w:pStyle w:val="ConsNonformat"/>
              <w:rPr>
                <w:sz w:val="22"/>
                <w:szCs w:val="22"/>
                <w:lang w:eastAsia="en-US"/>
              </w:rPr>
            </w:pPr>
            <w:r w:rsidRPr="0063055D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происхождения денежных средств и (или) иного имущества</w:t>
            </w:r>
            <w:r w:rsidRPr="003F5371" w:rsidDel="00E63C6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0AC" w:rsidRPr="007A6308" w:rsidTr="008377F6">
        <w:trPr>
          <w:cantSplit/>
          <w:trHeight w:val="52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30AC" w:rsidRDefault="008530AC" w:rsidP="00BE37ED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E37E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77F6" w:rsidRPr="00C02F27" w:rsidRDefault="003C09F1" w:rsidP="009470E1">
            <w:pPr>
              <w:pStyle w:val="ConsNonformat"/>
              <w:rPr>
                <w:sz w:val="22"/>
                <w:szCs w:val="22"/>
                <w:lang w:eastAsia="en-US"/>
              </w:rPr>
            </w:pPr>
            <w:r w:rsidRPr="008A580E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</w:t>
            </w:r>
            <w:proofErr w:type="spellStart"/>
            <w:r w:rsidRPr="008A580E">
              <w:rPr>
                <w:rFonts w:ascii="Times New Roman" w:hAnsi="Times New Roman" w:cs="Times New Roman"/>
                <w:sz w:val="22"/>
                <w:szCs w:val="22"/>
              </w:rPr>
              <w:t>бенефициарном</w:t>
            </w:r>
            <w:proofErr w:type="spellEnd"/>
            <w:r w:rsidRPr="008A580E">
              <w:rPr>
                <w:rFonts w:ascii="Times New Roman" w:hAnsi="Times New Roman" w:cs="Times New Roman"/>
                <w:sz w:val="22"/>
                <w:szCs w:val="22"/>
              </w:rPr>
              <w:t xml:space="preserve"> владельце (</w:t>
            </w:r>
            <w:proofErr w:type="spellStart"/>
            <w:r w:rsidRPr="008A580E">
              <w:rPr>
                <w:rFonts w:ascii="Times New Roman" w:hAnsi="Times New Roman" w:cs="Times New Roman"/>
                <w:sz w:val="22"/>
                <w:szCs w:val="22"/>
              </w:rPr>
              <w:t>бенефициарных</w:t>
            </w:r>
            <w:proofErr w:type="spellEnd"/>
            <w:r w:rsidRPr="008A580E">
              <w:rPr>
                <w:rFonts w:ascii="Times New Roman" w:hAnsi="Times New Roman" w:cs="Times New Roman"/>
                <w:sz w:val="22"/>
                <w:szCs w:val="22"/>
              </w:rPr>
              <w:t xml:space="preserve"> владельцах)</w:t>
            </w:r>
            <w:r w:rsidRPr="00C02F27" w:rsidDel="008A580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77F6" w:rsidRPr="007A6308" w:rsidTr="009470E1">
        <w:trPr>
          <w:cantSplit/>
          <w:trHeight w:val="466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377F6" w:rsidRDefault="008377F6" w:rsidP="008377F6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377F6" w:rsidRPr="008A580E" w:rsidRDefault="008377F6" w:rsidP="008377F6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F0E8C">
              <w:rPr>
                <w:rFonts w:ascii="Times New Roman" w:hAnsi="Times New Roman" w:cs="Times New Roman"/>
                <w:sz w:val="22"/>
                <w:szCs w:val="22"/>
              </w:rPr>
              <w:t>Сведения о результатах проверки наличия (отсутствия) в отношении клиента  информац</w:t>
            </w:r>
            <w:proofErr w:type="gramStart"/>
            <w:r w:rsidRPr="00FF0E8C">
              <w:rPr>
                <w:rFonts w:ascii="Times New Roman" w:hAnsi="Times New Roman" w:cs="Times New Roman"/>
                <w:sz w:val="22"/>
                <w:szCs w:val="22"/>
              </w:rPr>
              <w:t>ии о е</w:t>
            </w:r>
            <w:proofErr w:type="gramEnd"/>
            <w:r w:rsidRPr="00FF0E8C">
              <w:rPr>
                <w:rFonts w:ascii="Times New Roman" w:hAnsi="Times New Roman" w:cs="Times New Roman"/>
                <w:sz w:val="22"/>
                <w:szCs w:val="22"/>
              </w:rPr>
              <w:t>го присутствии в Перечне экстремистов  или Решении  межведомственного координационного органа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77F6" w:rsidRPr="007A6308" w:rsidRDefault="008377F6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0AC" w:rsidRPr="007A6308" w:rsidTr="009470E1">
        <w:trPr>
          <w:trHeight w:val="39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AC" w:rsidRPr="007A6308" w:rsidRDefault="008530AC" w:rsidP="008377F6">
            <w:r w:rsidRPr="007A6308">
              <w:rPr>
                <w:sz w:val="22"/>
                <w:szCs w:val="22"/>
              </w:rPr>
              <w:t>1</w:t>
            </w:r>
            <w:r w:rsidR="008377F6">
              <w:rPr>
                <w:sz w:val="22"/>
                <w:szCs w:val="22"/>
              </w:rPr>
              <w:t>9</w:t>
            </w:r>
            <w:r w:rsidRPr="007A6308">
              <w:rPr>
                <w:sz w:val="22"/>
                <w:szCs w:val="22"/>
              </w:rPr>
              <w:t>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30AC" w:rsidRPr="00C02F27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02F27">
              <w:rPr>
                <w:rFonts w:ascii="Times New Roman" w:hAnsi="Times New Roman" w:cs="Times New Roman"/>
                <w:sz w:val="22"/>
                <w:szCs w:val="22"/>
              </w:rPr>
              <w:t>Принимаемые кредитной организацией   меры по противодействию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0AC" w:rsidRPr="007A6308" w:rsidTr="009470E1">
        <w:trPr>
          <w:trHeight w:val="39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AC" w:rsidRPr="007A6308" w:rsidRDefault="00756D82" w:rsidP="00756D82">
            <w:r>
              <w:rPr>
                <w:sz w:val="22"/>
                <w:szCs w:val="22"/>
              </w:rPr>
              <w:t>20</w:t>
            </w:r>
            <w:r w:rsidR="008530AC" w:rsidRPr="007A6308">
              <w:rPr>
                <w:sz w:val="22"/>
                <w:szCs w:val="22"/>
              </w:rPr>
              <w:t>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30AC" w:rsidRPr="00C02F27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02F27">
              <w:rPr>
                <w:rFonts w:ascii="Times New Roman" w:hAnsi="Times New Roman" w:cs="Times New Roman"/>
                <w:sz w:val="22"/>
                <w:szCs w:val="22"/>
              </w:rPr>
              <w:t>Поддерживает ли кредитная организация корреспондентские отношения с банками-нерезидентами, не имеющими на территориях государств, где они зарегистрированы, постоянно действующих органов управления (</w:t>
            </w:r>
            <w:r w:rsidRPr="00C02F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Shell</w:t>
            </w:r>
            <w:r w:rsidRPr="00C02F2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2F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Banks</w:t>
            </w:r>
            <w:r w:rsidRPr="00C02F2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0AC" w:rsidRPr="007A6308" w:rsidRDefault="008530AC" w:rsidP="009470E1"/>
        </w:tc>
      </w:tr>
      <w:tr w:rsidR="008530AC" w:rsidRPr="007A6308" w:rsidTr="009470E1">
        <w:trPr>
          <w:trHeight w:val="39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AC" w:rsidRPr="007A6308" w:rsidRDefault="00BE37ED" w:rsidP="00756D82">
            <w:r>
              <w:rPr>
                <w:sz w:val="22"/>
                <w:szCs w:val="22"/>
              </w:rPr>
              <w:t>2</w:t>
            </w:r>
            <w:r w:rsidR="00756D82">
              <w:rPr>
                <w:sz w:val="22"/>
                <w:szCs w:val="22"/>
              </w:rPr>
              <w:t>1</w:t>
            </w:r>
            <w:r w:rsidR="008530AC" w:rsidRPr="007A6308">
              <w:rPr>
                <w:sz w:val="22"/>
                <w:szCs w:val="22"/>
              </w:rPr>
              <w:t>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30AC" w:rsidRPr="00C02F27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02F27">
              <w:rPr>
                <w:rFonts w:ascii="Times New Roman" w:hAnsi="Times New Roman" w:cs="Times New Roman"/>
                <w:sz w:val="22"/>
                <w:szCs w:val="22"/>
              </w:rPr>
              <w:t>Поддерживает ли кредитная организация корреспондентские отношения с банками-нерезидентами, зарегистрированными в государствах (на территориях), которые не участвуют в международном сотрудничестве в целях противодействия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0AC" w:rsidRPr="007A6308" w:rsidRDefault="008530AC" w:rsidP="009470E1"/>
        </w:tc>
      </w:tr>
      <w:tr w:rsidR="008530AC" w:rsidRPr="007A6308" w:rsidTr="009470E1">
        <w:trPr>
          <w:trHeight w:val="421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530AC" w:rsidRPr="007A6308" w:rsidRDefault="008530AC" w:rsidP="00756D82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56D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04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530AC" w:rsidRPr="00C02F27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02F27">
              <w:rPr>
                <w:rFonts w:ascii="Times New Roman" w:hAnsi="Times New Roman" w:cs="Times New Roman"/>
                <w:sz w:val="22"/>
                <w:szCs w:val="22"/>
              </w:rPr>
              <w:t>Сведения о степени (уровне) риска, включая обоснование оценки риска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Уровень риска:</w:t>
            </w:r>
          </w:p>
        </w:tc>
      </w:tr>
      <w:tr w:rsidR="008530AC" w:rsidRPr="007A6308" w:rsidTr="009470E1">
        <w:trPr>
          <w:trHeight w:val="20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530AC" w:rsidRPr="00C02F27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Риск по типу клиента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(или)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бенефициарного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владельца</w:t>
            </w: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8530AC" w:rsidRPr="007A6308" w:rsidTr="009470E1">
        <w:trPr>
          <w:trHeight w:val="25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530AC" w:rsidRPr="00C02F27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Риск, связанный с проведением клиентом определенного вида операций:</w:t>
            </w:r>
          </w:p>
        </w:tc>
      </w:tr>
      <w:tr w:rsidR="008530AC" w:rsidRPr="007A6308" w:rsidTr="009470E1">
        <w:trPr>
          <w:trHeight w:val="421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30AC" w:rsidRPr="00C02F27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30AC" w:rsidRPr="007A6308" w:rsidRDefault="008530AC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Страновой</w:t>
            </w:r>
            <w:proofErr w:type="spellEnd"/>
            <w:r w:rsidRPr="007A6308">
              <w:rPr>
                <w:rFonts w:ascii="Times New Roman" w:hAnsi="Times New Roman" w:cs="Times New Roman"/>
                <w:sz w:val="22"/>
                <w:szCs w:val="22"/>
              </w:rPr>
              <w:t xml:space="preserve"> риск:</w:t>
            </w:r>
          </w:p>
        </w:tc>
      </w:tr>
      <w:tr w:rsidR="009437E9" w:rsidRPr="007A6308" w:rsidTr="009470E1">
        <w:trPr>
          <w:trHeight w:val="39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E9" w:rsidRPr="007A6308" w:rsidRDefault="009437E9" w:rsidP="00756D82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56D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7E9" w:rsidRPr="003E6F60" w:rsidRDefault="004F1857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E6F60">
              <w:rPr>
                <w:rFonts w:ascii="Times New Roman" w:hAnsi="Times New Roman" w:cs="Times New Roman"/>
                <w:sz w:val="22"/>
                <w:szCs w:val="22"/>
              </w:rPr>
              <w:t>Дата начала отношений с клиентом, в частности, дата открытия первого банковского счета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счета по </w:t>
            </w:r>
            <w:r w:rsidRPr="003E6F60">
              <w:rPr>
                <w:rFonts w:ascii="Times New Roman" w:hAnsi="Times New Roman" w:cs="Times New Roman"/>
                <w:sz w:val="22"/>
                <w:szCs w:val="22"/>
              </w:rPr>
              <w:t>вклад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 (депозиту)/ дата прекращения отношений с клиентом</w:t>
            </w:r>
            <w:r w:rsidRPr="003E6F6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7E9" w:rsidRPr="007A6308" w:rsidRDefault="009437E9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7E9" w:rsidRPr="007A6308" w:rsidTr="009470E1">
        <w:trPr>
          <w:trHeight w:val="3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7E9" w:rsidRPr="007A6308" w:rsidRDefault="009437E9" w:rsidP="00756D82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56D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7E9" w:rsidRPr="003E6F60" w:rsidRDefault="009437E9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E6F60"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оформления</w:t>
            </w:r>
            <w:r w:rsidRPr="003E6F6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даты обновлений</w:t>
            </w:r>
            <w:r w:rsidRPr="003E6F60">
              <w:rPr>
                <w:rFonts w:ascii="Times New Roman" w:hAnsi="Times New Roman" w:cs="Times New Roman"/>
                <w:sz w:val="22"/>
                <w:szCs w:val="22"/>
              </w:rPr>
              <w:t xml:space="preserve"> анкеты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7E9" w:rsidRPr="007A6308" w:rsidRDefault="009437E9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____.____.2______г./ ____.____.2______г.</w:t>
            </w:r>
          </w:p>
        </w:tc>
      </w:tr>
      <w:tr w:rsidR="009437E9" w:rsidRPr="007A6308" w:rsidTr="009470E1">
        <w:trPr>
          <w:trHeight w:val="3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7E9" w:rsidRPr="007A6308" w:rsidRDefault="009437E9" w:rsidP="00756D82">
            <w:pPr>
              <w:pStyle w:val="ConsNonformat"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56D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7E9" w:rsidRPr="003E6F60" w:rsidRDefault="004F1857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3E6F60">
              <w:rPr>
                <w:rFonts w:ascii="Times New Roman" w:hAnsi="Times New Roman" w:cs="Times New Roman"/>
                <w:sz w:val="22"/>
                <w:szCs w:val="22"/>
              </w:rPr>
              <w:t>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E6F60">
              <w:rPr>
                <w:rFonts w:ascii="Times New Roman" w:hAnsi="Times New Roman" w:cs="Times New Roman"/>
                <w:sz w:val="22"/>
                <w:szCs w:val="22"/>
              </w:rPr>
              <w:t>, заполнивше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(обновившее)</w:t>
            </w:r>
            <w:r w:rsidRPr="003E6F60">
              <w:rPr>
                <w:rFonts w:ascii="Times New Roman" w:hAnsi="Times New Roman" w:cs="Times New Roman"/>
                <w:sz w:val="22"/>
                <w:szCs w:val="22"/>
              </w:rPr>
              <w:t xml:space="preserve"> анкету на бумажном носителе/в электронном виде  (с указанием ФИО, должности)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7E9" w:rsidRPr="007A6308" w:rsidRDefault="009437E9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7E9" w:rsidRPr="007A6308" w:rsidTr="009470E1">
        <w:trPr>
          <w:trHeight w:val="3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7E9" w:rsidRPr="007A6308" w:rsidRDefault="009437E9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56D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437E9" w:rsidRPr="007A6308" w:rsidRDefault="009437E9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7E9" w:rsidRPr="003E6F60" w:rsidRDefault="004F1857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E6F60">
              <w:rPr>
                <w:rFonts w:ascii="Times New Roman" w:hAnsi="Times New Roman" w:cs="Times New Roman"/>
                <w:sz w:val="22"/>
                <w:szCs w:val="22"/>
              </w:rPr>
              <w:t xml:space="preserve">отрудник,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принявший решение  о приеме клиента на обслуживание</w:t>
            </w:r>
            <w:r w:rsidRPr="003E6F60">
              <w:rPr>
                <w:rFonts w:ascii="Times New Roman" w:hAnsi="Times New Roman" w:cs="Times New Roman"/>
                <w:sz w:val="22"/>
                <w:szCs w:val="22"/>
              </w:rPr>
              <w:t xml:space="preserve"> (с указанием ФИО, должности)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7E9" w:rsidRPr="007A6308" w:rsidRDefault="009437E9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7E9" w:rsidRPr="007A6308" w:rsidTr="009470E1">
        <w:trPr>
          <w:trHeight w:val="3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37E9" w:rsidRPr="007A6308" w:rsidRDefault="009437E9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56D8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437E9" w:rsidRPr="007A6308" w:rsidRDefault="009437E9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37E9" w:rsidRPr="003E6F60" w:rsidRDefault="009437E9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E6F60">
              <w:rPr>
                <w:rFonts w:ascii="Times New Roman" w:hAnsi="Times New Roman" w:cs="Times New Roman"/>
                <w:sz w:val="22"/>
                <w:szCs w:val="22"/>
              </w:rPr>
              <w:t>Дополнительная информация о клиенте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7E9" w:rsidRPr="007A6308" w:rsidRDefault="009437E9" w:rsidP="009470E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6D82" w:rsidRPr="007A6308" w:rsidTr="00756D82">
        <w:trPr>
          <w:trHeight w:val="3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6D82" w:rsidRPr="007A6308" w:rsidRDefault="00756D82" w:rsidP="007B57ED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56D82" w:rsidRPr="007A6308" w:rsidRDefault="00756D82" w:rsidP="007B57ED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6D82" w:rsidRPr="003E6F60" w:rsidRDefault="00756D82" w:rsidP="00756D82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Уполномоченный сотрудник Банка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D82" w:rsidRPr="007A6308" w:rsidRDefault="00756D82" w:rsidP="007B57ED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30AC" w:rsidRPr="007A6308" w:rsidRDefault="008530AC" w:rsidP="008530AC">
      <w:pPr>
        <w:pStyle w:val="ConsNonformat"/>
        <w:rPr>
          <w:rFonts w:ascii="Times New Roman" w:hAnsi="Times New Roman" w:cs="Times New Roman"/>
          <w:sz w:val="22"/>
          <w:szCs w:val="22"/>
        </w:rPr>
      </w:pPr>
    </w:p>
    <w:p w:rsidR="008530AC" w:rsidRPr="007A6308" w:rsidRDefault="008530AC" w:rsidP="008530AC">
      <w:pPr>
        <w:pStyle w:val="ConsNonformat"/>
        <w:rPr>
          <w:rFonts w:ascii="Times New Roman" w:hAnsi="Times New Roman" w:cs="Times New Roman"/>
          <w:sz w:val="22"/>
          <w:szCs w:val="22"/>
        </w:rPr>
      </w:pPr>
    </w:p>
    <w:p w:rsidR="008E5E71" w:rsidRDefault="008E5E71"/>
    <w:sectPr w:rsidR="008E5E71" w:rsidSect="008E5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42B" w:rsidRDefault="00CF142B" w:rsidP="008530AC">
      <w:r>
        <w:separator/>
      </w:r>
    </w:p>
  </w:endnote>
  <w:endnote w:type="continuationSeparator" w:id="0">
    <w:p w:rsidR="00CF142B" w:rsidRDefault="00CF142B" w:rsidP="00853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42B" w:rsidRDefault="00CF142B" w:rsidP="008530AC">
      <w:r>
        <w:separator/>
      </w:r>
    </w:p>
  </w:footnote>
  <w:footnote w:type="continuationSeparator" w:id="0">
    <w:p w:rsidR="00CF142B" w:rsidRDefault="00CF142B" w:rsidP="008530AC">
      <w:r>
        <w:continuationSeparator/>
      </w:r>
    </w:p>
  </w:footnote>
  <w:footnote w:id="1">
    <w:p w:rsidR="008530AC" w:rsidRDefault="008530AC" w:rsidP="008530AC">
      <w:pPr>
        <w:pStyle w:val="a4"/>
        <w:rPr>
          <w:sz w:val="12"/>
        </w:rPr>
      </w:pPr>
      <w:r w:rsidRPr="00983DD1">
        <w:rPr>
          <w:rStyle w:val="a3"/>
        </w:rPr>
        <w:footnoteRef/>
      </w:r>
      <w:r>
        <w:t xml:space="preserve"> </w:t>
      </w:r>
      <w:r>
        <w:rPr>
          <w:sz w:val="12"/>
        </w:rPr>
        <w:t>Наименование организационно-правовой формы должно быть приведено полностью (например, «Общество с ограниченной ответственностью», а не «ООО»)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0AC"/>
    <w:rsid w:val="0001071F"/>
    <w:rsid w:val="00023A0A"/>
    <w:rsid w:val="00040969"/>
    <w:rsid w:val="00041D29"/>
    <w:rsid w:val="000436F1"/>
    <w:rsid w:val="0004694F"/>
    <w:rsid w:val="00051BD6"/>
    <w:rsid w:val="00056C9E"/>
    <w:rsid w:val="00081D27"/>
    <w:rsid w:val="0008528E"/>
    <w:rsid w:val="00086DD6"/>
    <w:rsid w:val="000915BA"/>
    <w:rsid w:val="000A3FD4"/>
    <w:rsid w:val="000B6913"/>
    <w:rsid w:val="000C02A7"/>
    <w:rsid w:val="000C48EC"/>
    <w:rsid w:val="000C7D69"/>
    <w:rsid w:val="000D084C"/>
    <w:rsid w:val="000D61A0"/>
    <w:rsid w:val="000F43F9"/>
    <w:rsid w:val="000F662A"/>
    <w:rsid w:val="00102D40"/>
    <w:rsid w:val="001213CB"/>
    <w:rsid w:val="00144B12"/>
    <w:rsid w:val="00146E0F"/>
    <w:rsid w:val="001569A4"/>
    <w:rsid w:val="0017653A"/>
    <w:rsid w:val="0018230E"/>
    <w:rsid w:val="001C4F1C"/>
    <w:rsid w:val="001D52C3"/>
    <w:rsid w:val="001E458B"/>
    <w:rsid w:val="001F0EFB"/>
    <w:rsid w:val="001F2EC4"/>
    <w:rsid w:val="001F4A27"/>
    <w:rsid w:val="00204656"/>
    <w:rsid w:val="002051BF"/>
    <w:rsid w:val="002213AE"/>
    <w:rsid w:val="00222934"/>
    <w:rsid w:val="002243E4"/>
    <w:rsid w:val="00224F34"/>
    <w:rsid w:val="00232AA7"/>
    <w:rsid w:val="00257038"/>
    <w:rsid w:val="002651D1"/>
    <w:rsid w:val="00277370"/>
    <w:rsid w:val="00277DCD"/>
    <w:rsid w:val="0028317C"/>
    <w:rsid w:val="002974B3"/>
    <w:rsid w:val="002A0018"/>
    <w:rsid w:val="002A4502"/>
    <w:rsid w:val="002A493E"/>
    <w:rsid w:val="002A7EA2"/>
    <w:rsid w:val="002B23CB"/>
    <w:rsid w:val="002B46EE"/>
    <w:rsid w:val="002C56C8"/>
    <w:rsid w:val="002E773D"/>
    <w:rsid w:val="00301698"/>
    <w:rsid w:val="003061B7"/>
    <w:rsid w:val="00307104"/>
    <w:rsid w:val="00311EE9"/>
    <w:rsid w:val="003143C9"/>
    <w:rsid w:val="003159DB"/>
    <w:rsid w:val="00324C09"/>
    <w:rsid w:val="003324F5"/>
    <w:rsid w:val="00336014"/>
    <w:rsid w:val="0034087C"/>
    <w:rsid w:val="00341AA1"/>
    <w:rsid w:val="00344624"/>
    <w:rsid w:val="003515D8"/>
    <w:rsid w:val="0035530A"/>
    <w:rsid w:val="00357393"/>
    <w:rsid w:val="00360387"/>
    <w:rsid w:val="003640C9"/>
    <w:rsid w:val="00364E6A"/>
    <w:rsid w:val="003677D5"/>
    <w:rsid w:val="0037555B"/>
    <w:rsid w:val="0037688D"/>
    <w:rsid w:val="00382576"/>
    <w:rsid w:val="0039559B"/>
    <w:rsid w:val="0039579F"/>
    <w:rsid w:val="00396B23"/>
    <w:rsid w:val="003A186A"/>
    <w:rsid w:val="003A1BE0"/>
    <w:rsid w:val="003B3800"/>
    <w:rsid w:val="003C09F1"/>
    <w:rsid w:val="003E7817"/>
    <w:rsid w:val="003F5593"/>
    <w:rsid w:val="00417E2B"/>
    <w:rsid w:val="0043067C"/>
    <w:rsid w:val="004435EB"/>
    <w:rsid w:val="00443F46"/>
    <w:rsid w:val="00452176"/>
    <w:rsid w:val="00454AFB"/>
    <w:rsid w:val="00462FE1"/>
    <w:rsid w:val="00464CB9"/>
    <w:rsid w:val="00466052"/>
    <w:rsid w:val="00472C3A"/>
    <w:rsid w:val="00480F45"/>
    <w:rsid w:val="0049010C"/>
    <w:rsid w:val="00494393"/>
    <w:rsid w:val="00497380"/>
    <w:rsid w:val="004A037C"/>
    <w:rsid w:val="004C255C"/>
    <w:rsid w:val="004D03C2"/>
    <w:rsid w:val="004D3964"/>
    <w:rsid w:val="004F1857"/>
    <w:rsid w:val="00503581"/>
    <w:rsid w:val="00511B7B"/>
    <w:rsid w:val="005226D8"/>
    <w:rsid w:val="00524130"/>
    <w:rsid w:val="00526B39"/>
    <w:rsid w:val="00530F55"/>
    <w:rsid w:val="005321D2"/>
    <w:rsid w:val="0053400C"/>
    <w:rsid w:val="005342A3"/>
    <w:rsid w:val="00546607"/>
    <w:rsid w:val="0058556F"/>
    <w:rsid w:val="00586FB5"/>
    <w:rsid w:val="005A396E"/>
    <w:rsid w:val="005A576A"/>
    <w:rsid w:val="005B2935"/>
    <w:rsid w:val="005E2241"/>
    <w:rsid w:val="005F5969"/>
    <w:rsid w:val="005F6A73"/>
    <w:rsid w:val="006124A0"/>
    <w:rsid w:val="0061729A"/>
    <w:rsid w:val="00625AE3"/>
    <w:rsid w:val="00625B82"/>
    <w:rsid w:val="00630AD4"/>
    <w:rsid w:val="00641CB6"/>
    <w:rsid w:val="00651E11"/>
    <w:rsid w:val="00662EB7"/>
    <w:rsid w:val="00681741"/>
    <w:rsid w:val="00684B34"/>
    <w:rsid w:val="00684C59"/>
    <w:rsid w:val="00687A43"/>
    <w:rsid w:val="006947C6"/>
    <w:rsid w:val="006A5D3D"/>
    <w:rsid w:val="006A5E12"/>
    <w:rsid w:val="006B1278"/>
    <w:rsid w:val="006E5211"/>
    <w:rsid w:val="006F19E2"/>
    <w:rsid w:val="006F225A"/>
    <w:rsid w:val="00705DC0"/>
    <w:rsid w:val="00721128"/>
    <w:rsid w:val="0072426A"/>
    <w:rsid w:val="0073523E"/>
    <w:rsid w:val="00744154"/>
    <w:rsid w:val="00751003"/>
    <w:rsid w:val="00756D82"/>
    <w:rsid w:val="007637CC"/>
    <w:rsid w:val="00770BD2"/>
    <w:rsid w:val="00772672"/>
    <w:rsid w:val="00783AD4"/>
    <w:rsid w:val="00784A72"/>
    <w:rsid w:val="007A68BC"/>
    <w:rsid w:val="007A7307"/>
    <w:rsid w:val="007B1E08"/>
    <w:rsid w:val="007B305C"/>
    <w:rsid w:val="007B6044"/>
    <w:rsid w:val="007B7058"/>
    <w:rsid w:val="007C0BD9"/>
    <w:rsid w:val="007C401E"/>
    <w:rsid w:val="007C424D"/>
    <w:rsid w:val="007C568E"/>
    <w:rsid w:val="007D0E77"/>
    <w:rsid w:val="007D15BC"/>
    <w:rsid w:val="007E267D"/>
    <w:rsid w:val="007F04A0"/>
    <w:rsid w:val="008006A6"/>
    <w:rsid w:val="0080133B"/>
    <w:rsid w:val="00817FC3"/>
    <w:rsid w:val="0083016F"/>
    <w:rsid w:val="008377F6"/>
    <w:rsid w:val="008451A5"/>
    <w:rsid w:val="00852714"/>
    <w:rsid w:val="008530AC"/>
    <w:rsid w:val="00874FB1"/>
    <w:rsid w:val="00877B7D"/>
    <w:rsid w:val="00886D25"/>
    <w:rsid w:val="00893ECB"/>
    <w:rsid w:val="008B2A1B"/>
    <w:rsid w:val="008B73C0"/>
    <w:rsid w:val="008D1B4E"/>
    <w:rsid w:val="008D2CC8"/>
    <w:rsid w:val="008E519F"/>
    <w:rsid w:val="008E5E71"/>
    <w:rsid w:val="008F0F57"/>
    <w:rsid w:val="009237EB"/>
    <w:rsid w:val="00931B83"/>
    <w:rsid w:val="009437E9"/>
    <w:rsid w:val="009779C0"/>
    <w:rsid w:val="009800E5"/>
    <w:rsid w:val="0098358E"/>
    <w:rsid w:val="00986D18"/>
    <w:rsid w:val="009945AC"/>
    <w:rsid w:val="00994F4B"/>
    <w:rsid w:val="00996D55"/>
    <w:rsid w:val="009A2CE4"/>
    <w:rsid w:val="009B09D8"/>
    <w:rsid w:val="009B3FCA"/>
    <w:rsid w:val="009B7A87"/>
    <w:rsid w:val="009C1541"/>
    <w:rsid w:val="009C69C1"/>
    <w:rsid w:val="009D7C36"/>
    <w:rsid w:val="009F4B37"/>
    <w:rsid w:val="00A009FC"/>
    <w:rsid w:val="00A1314D"/>
    <w:rsid w:val="00A13309"/>
    <w:rsid w:val="00A30B64"/>
    <w:rsid w:val="00A4303F"/>
    <w:rsid w:val="00A77878"/>
    <w:rsid w:val="00A827B4"/>
    <w:rsid w:val="00A92647"/>
    <w:rsid w:val="00A9741C"/>
    <w:rsid w:val="00A97D47"/>
    <w:rsid w:val="00AA0A58"/>
    <w:rsid w:val="00AA52BD"/>
    <w:rsid w:val="00AA66CA"/>
    <w:rsid w:val="00AA7E63"/>
    <w:rsid w:val="00AB1F28"/>
    <w:rsid w:val="00AB274F"/>
    <w:rsid w:val="00AC7AA7"/>
    <w:rsid w:val="00AD3DFC"/>
    <w:rsid w:val="00AD4514"/>
    <w:rsid w:val="00AF5A59"/>
    <w:rsid w:val="00AF66A8"/>
    <w:rsid w:val="00B00EBC"/>
    <w:rsid w:val="00B067DF"/>
    <w:rsid w:val="00B07637"/>
    <w:rsid w:val="00B31FD5"/>
    <w:rsid w:val="00B521B4"/>
    <w:rsid w:val="00B5296E"/>
    <w:rsid w:val="00B64049"/>
    <w:rsid w:val="00B75D1E"/>
    <w:rsid w:val="00B777B0"/>
    <w:rsid w:val="00B947C6"/>
    <w:rsid w:val="00B9663F"/>
    <w:rsid w:val="00BA351B"/>
    <w:rsid w:val="00BA3C5F"/>
    <w:rsid w:val="00BB4B69"/>
    <w:rsid w:val="00BC1512"/>
    <w:rsid w:val="00BC30FB"/>
    <w:rsid w:val="00BC4843"/>
    <w:rsid w:val="00BD05DE"/>
    <w:rsid w:val="00BD3F83"/>
    <w:rsid w:val="00BE2FA1"/>
    <w:rsid w:val="00BE3344"/>
    <w:rsid w:val="00BE37ED"/>
    <w:rsid w:val="00BF1047"/>
    <w:rsid w:val="00BF34A5"/>
    <w:rsid w:val="00C031AF"/>
    <w:rsid w:val="00C045E2"/>
    <w:rsid w:val="00C16C36"/>
    <w:rsid w:val="00C2023B"/>
    <w:rsid w:val="00C209FA"/>
    <w:rsid w:val="00C2774A"/>
    <w:rsid w:val="00C33536"/>
    <w:rsid w:val="00C4012A"/>
    <w:rsid w:val="00C46967"/>
    <w:rsid w:val="00C52651"/>
    <w:rsid w:val="00C52B3B"/>
    <w:rsid w:val="00C720CB"/>
    <w:rsid w:val="00C73992"/>
    <w:rsid w:val="00C97FDF"/>
    <w:rsid w:val="00CE24EE"/>
    <w:rsid w:val="00CE3C7D"/>
    <w:rsid w:val="00CE4F63"/>
    <w:rsid w:val="00CE676F"/>
    <w:rsid w:val="00CF142B"/>
    <w:rsid w:val="00D01A61"/>
    <w:rsid w:val="00D0362C"/>
    <w:rsid w:val="00D04818"/>
    <w:rsid w:val="00D24B51"/>
    <w:rsid w:val="00D31A0E"/>
    <w:rsid w:val="00D37925"/>
    <w:rsid w:val="00D430B6"/>
    <w:rsid w:val="00D46C0D"/>
    <w:rsid w:val="00D52A53"/>
    <w:rsid w:val="00D676A7"/>
    <w:rsid w:val="00D7434D"/>
    <w:rsid w:val="00D760CA"/>
    <w:rsid w:val="00D77420"/>
    <w:rsid w:val="00D8407F"/>
    <w:rsid w:val="00D961BF"/>
    <w:rsid w:val="00DA1698"/>
    <w:rsid w:val="00DA6852"/>
    <w:rsid w:val="00DD2B46"/>
    <w:rsid w:val="00DE289B"/>
    <w:rsid w:val="00DE3CB8"/>
    <w:rsid w:val="00DF072D"/>
    <w:rsid w:val="00DF47FA"/>
    <w:rsid w:val="00E248AD"/>
    <w:rsid w:val="00E26F16"/>
    <w:rsid w:val="00E30ED9"/>
    <w:rsid w:val="00E325DB"/>
    <w:rsid w:val="00E415D8"/>
    <w:rsid w:val="00E46B5A"/>
    <w:rsid w:val="00E52A7B"/>
    <w:rsid w:val="00E64F8F"/>
    <w:rsid w:val="00E714D3"/>
    <w:rsid w:val="00E73C59"/>
    <w:rsid w:val="00E7464E"/>
    <w:rsid w:val="00E81435"/>
    <w:rsid w:val="00E85B31"/>
    <w:rsid w:val="00E86A64"/>
    <w:rsid w:val="00EA20AA"/>
    <w:rsid w:val="00EA74CB"/>
    <w:rsid w:val="00EB0559"/>
    <w:rsid w:val="00EC1326"/>
    <w:rsid w:val="00EC28BF"/>
    <w:rsid w:val="00ED3389"/>
    <w:rsid w:val="00ED5CAC"/>
    <w:rsid w:val="00ED729A"/>
    <w:rsid w:val="00EF25B1"/>
    <w:rsid w:val="00EF32C3"/>
    <w:rsid w:val="00F03EBF"/>
    <w:rsid w:val="00F218F9"/>
    <w:rsid w:val="00F30E25"/>
    <w:rsid w:val="00F36F49"/>
    <w:rsid w:val="00F40AE9"/>
    <w:rsid w:val="00F44455"/>
    <w:rsid w:val="00F511E2"/>
    <w:rsid w:val="00F56C72"/>
    <w:rsid w:val="00F56F0B"/>
    <w:rsid w:val="00FA37AA"/>
    <w:rsid w:val="00FB613D"/>
    <w:rsid w:val="00FD0236"/>
    <w:rsid w:val="00FD30A4"/>
    <w:rsid w:val="00FF17CB"/>
    <w:rsid w:val="00FF4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53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footnote reference"/>
    <w:semiHidden/>
    <w:rsid w:val="008530AC"/>
    <w:rPr>
      <w:rFonts w:cs="Times New Roman"/>
      <w:vertAlign w:val="superscript"/>
    </w:rPr>
  </w:style>
  <w:style w:type="paragraph" w:styleId="a4">
    <w:name w:val="footnote text"/>
    <w:basedOn w:val="a"/>
    <w:link w:val="1"/>
    <w:semiHidden/>
    <w:rsid w:val="008530A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530A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link w:val="a4"/>
    <w:semiHidden/>
    <w:locked/>
    <w:rsid w:val="008530A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8530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Кондрова</dc:creator>
  <cp:lastModifiedBy>Кондрова</cp:lastModifiedBy>
  <cp:revision>2</cp:revision>
  <dcterms:created xsi:type="dcterms:W3CDTF">2015-12-28T20:14:00Z</dcterms:created>
  <dcterms:modified xsi:type="dcterms:W3CDTF">2015-12-29T18:53:00Z</dcterms:modified>
</cp:coreProperties>
</file>